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7D81" w:rsidR="00216BE3" w:rsidP="00216BE3" w:rsidRDefault="00216BE3" w14:paraId="2CCBEC11" w14:textId="77777777">
      <w:pPr>
        <w:spacing w:after="0" w:line="326" w:lineRule="exact"/>
        <w:ind w:right="60"/>
        <w:jc w:val="right"/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</w:pPr>
    </w:p>
    <w:p w:rsidRPr="008F7D81" w:rsidR="00216BE3" w:rsidP="00216BE3" w:rsidRDefault="00216BE3" w14:paraId="262C08E8" w14:textId="77777777">
      <w:pPr>
        <w:tabs>
          <w:tab w:val="left" w:pos="8317"/>
        </w:tabs>
        <w:spacing w:after="0" w:line="326" w:lineRule="exact"/>
        <w:ind w:left="2380" w:right="60"/>
        <w:rPr>
          <w:rFonts w:ascii="Times New Roman" w:hAnsi="Times New Roman" w:eastAsia="Times New Roman" w:cs="Times New Roman"/>
          <w:b/>
          <w:i/>
          <w:sz w:val="20"/>
          <w:szCs w:val="20"/>
          <w:lang w:eastAsia="pl-PL"/>
        </w:rPr>
      </w:pPr>
      <w:r w:rsidRPr="008F7D81">
        <w:rPr>
          <w:rFonts w:ascii="Times New Roman" w:hAnsi="Times New Roman" w:eastAsia="Times New Roman" w:cs="Times New Roman"/>
          <w:b/>
          <w:i/>
          <w:sz w:val="20"/>
          <w:szCs w:val="20"/>
          <w:lang w:eastAsia="pl-PL"/>
        </w:rPr>
        <w:tab/>
      </w:r>
    </w:p>
    <w:p w:rsidRPr="008F7D81" w:rsidR="00216BE3" w:rsidP="00216BE3" w:rsidRDefault="00216BE3" w14:paraId="025E747B" w14:textId="77777777">
      <w:pPr>
        <w:spacing w:after="0" w:line="240" w:lineRule="auto"/>
        <w:jc w:val="center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8F7D81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KARTA PRZEDMIOTU</w:t>
      </w:r>
    </w:p>
    <w:p w:rsidRPr="008F7D81" w:rsidR="00216BE3" w:rsidP="00216BE3" w:rsidRDefault="00216BE3" w14:paraId="7CA73363" w14:textId="77777777">
      <w:pPr>
        <w:spacing w:after="0" w:line="240" w:lineRule="auto"/>
        <w:jc w:val="center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8F7D81" w:rsidR="00216BE3" w:rsidTr="000A47A6" w14:paraId="3D56EFB6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D81" w:rsidR="00216BE3" w:rsidP="00216BE3" w:rsidRDefault="00216BE3" w14:paraId="356B54F7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33045" w:rsidR="00216BE3" w:rsidP="00624D0B" w:rsidRDefault="00624D0B" w14:paraId="71A7619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033045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0112</w:t>
            </w:r>
            <w:r w:rsidRPr="00033045" w:rsidR="00476E10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-3PPW-H2-OE/EE</w:t>
            </w:r>
          </w:p>
        </w:tc>
      </w:tr>
      <w:tr w:rsidRPr="00D34C8B" w:rsidR="00216BE3" w:rsidTr="00F11DA6" w14:paraId="5A8DDE3D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216BE3" w:rsidP="00216BE3" w:rsidRDefault="00216BE3" w14:paraId="4B36F2A8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Nazwa przedmiotu w języku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D81" w:rsidR="00216BE3" w:rsidP="00216BE3" w:rsidRDefault="00216BE3" w14:paraId="1607F33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8F7D81" w:rsidR="00FA34EF" w:rsidP="00216BE3" w:rsidRDefault="00FA34EF" w14:paraId="4A0988A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val="en-US" w:eastAsia="pl-PL"/>
              </w:rPr>
            </w:pPr>
            <w:proofErr w:type="spellStart"/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val="en-US" w:eastAsia="pl-PL"/>
              </w:rPr>
              <w:t>Ocenianie</w:t>
            </w:r>
            <w:proofErr w:type="spellEnd"/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val="en-US" w:eastAsia="pl-PL"/>
              </w:rPr>
              <w:t xml:space="preserve"> w </w:t>
            </w:r>
            <w:proofErr w:type="spellStart"/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val="en-US" w:eastAsia="pl-PL"/>
              </w:rPr>
              <w:t>edukacji</w:t>
            </w:r>
            <w:proofErr w:type="spellEnd"/>
          </w:p>
          <w:p w:rsidRPr="008F7D81" w:rsidR="00FA34EF" w:rsidP="00FA34EF" w:rsidRDefault="00FA34EF" w14:paraId="6ACD219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val="en-US" w:eastAsia="pl-PL"/>
              </w:rPr>
            </w:pPr>
            <w:r w:rsidRPr="008F7D81">
              <w:rPr>
                <w:rFonts w:ascii="Times New Roman" w:hAnsi="Times New Roman" w:eastAsia="Arial Unicode MS" w:cs="Times New Roman"/>
                <w:i/>
                <w:sz w:val="20"/>
                <w:szCs w:val="20"/>
                <w:lang w:val="en-US" w:eastAsia="pl-PL"/>
              </w:rPr>
              <w:t>Assessment in Education</w:t>
            </w:r>
          </w:p>
        </w:tc>
      </w:tr>
      <w:tr w:rsidRPr="008F7D81" w:rsidR="00216BE3" w:rsidTr="00F11DA6" w14:paraId="5C9E0184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216BE3" w:rsidP="00216BE3" w:rsidRDefault="00216BE3" w14:paraId="0F93C246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D81" w:rsidR="00216BE3" w:rsidP="00216BE3" w:rsidRDefault="00216BE3" w14:paraId="3290B16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D81" w:rsidR="00216BE3" w:rsidP="00216BE3" w:rsidRDefault="00216BE3" w14:paraId="73F36CB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Pr="008F7D81" w:rsidR="00216BE3" w:rsidP="00216BE3" w:rsidRDefault="00216BE3" w14:paraId="34AD13C6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8F7D81" w:rsidR="00216BE3" w:rsidP="00216BE3" w:rsidRDefault="00216BE3" w14:paraId="6EDC5F34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8F7D81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8F7D81" w:rsidR="00216BE3" w:rsidTr="69A9ED7B" w14:paraId="42E26E9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216BE3" w14:paraId="173D4AA6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216BE3" w14:paraId="2565866B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Pedagogika przedszkolna i wczesnoszkolna</w:t>
            </w:r>
          </w:p>
        </w:tc>
      </w:tr>
      <w:tr w:rsidRPr="008F7D81" w:rsidR="00216BE3" w:rsidTr="69A9ED7B" w14:paraId="1707B2E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216BE3" w14:paraId="03BA82A3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CF61CB" w14:paraId="25325586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iCs/>
                <w:sz w:val="20"/>
                <w:szCs w:val="20"/>
                <w:lang w:eastAsia="pl-PL"/>
              </w:rPr>
              <w:t>S</w:t>
            </w:r>
            <w:r w:rsidRPr="008F7D81" w:rsidR="00216BE3">
              <w:rPr>
                <w:rFonts w:ascii="Times New Roman" w:hAnsi="Times New Roman" w:eastAsia="Arial Unicode MS" w:cs="Times New Roman"/>
                <w:iCs/>
                <w:sz w:val="20"/>
                <w:szCs w:val="20"/>
                <w:lang w:eastAsia="pl-PL"/>
              </w:rPr>
              <w:t>tacjonarne/niestacjonarne</w:t>
            </w:r>
          </w:p>
        </w:tc>
      </w:tr>
      <w:tr w:rsidRPr="008F7D81" w:rsidR="00216BE3" w:rsidTr="69A9ED7B" w14:paraId="3E3383B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216BE3" w14:paraId="1D66E465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FA34EF" w:rsidRDefault="00CF61CB" w14:paraId="0F54AB12" w14:textId="5770DC71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69A9ED7B" w:rsidR="00CF61CB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S</w:t>
            </w:r>
            <w:r w:rsidRPr="69A9ED7B" w:rsidR="00216BE3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tudia </w:t>
            </w:r>
            <w:r w:rsidRPr="69A9ED7B" w:rsidR="72EB8D1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jednolite</w:t>
            </w:r>
            <w:r w:rsidRPr="69A9ED7B" w:rsidR="72EB8D1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magisterskie </w:t>
            </w:r>
          </w:p>
        </w:tc>
      </w:tr>
      <w:tr w:rsidRPr="008F7D81" w:rsidR="00216BE3" w:rsidTr="69A9ED7B" w14:paraId="6754A13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216BE3" w14:paraId="5951DE53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CF61CB" w14:paraId="34CAE8E0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proofErr w:type="spellStart"/>
            <w:r w:rsidRPr="008F7D81">
              <w:rPr>
                <w:rFonts w:ascii="Times New Roman" w:hAnsi="Times New Roman" w:eastAsia="Arial Unicode MS" w:cs="Times New Roman"/>
                <w:iCs/>
                <w:sz w:val="20"/>
                <w:szCs w:val="20"/>
                <w:lang w:eastAsia="pl-PL"/>
              </w:rPr>
              <w:t>O</w:t>
            </w:r>
            <w:r w:rsidRPr="008F7D81" w:rsidR="00216BE3">
              <w:rPr>
                <w:rFonts w:ascii="Times New Roman" w:hAnsi="Times New Roman" w:eastAsia="Arial Unicode MS" w:cs="Times New Roman"/>
                <w:iCs/>
                <w:sz w:val="20"/>
                <w:szCs w:val="20"/>
                <w:lang w:eastAsia="pl-PL"/>
              </w:rPr>
              <w:t>gólnoakademicki</w:t>
            </w:r>
            <w:proofErr w:type="spellEnd"/>
          </w:p>
        </w:tc>
      </w:tr>
      <w:tr w:rsidRPr="008F7D81" w:rsidR="00216BE3" w:rsidTr="69A9ED7B" w14:paraId="39A18303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216BE3" w14:paraId="34BA35B1" w14:textId="77777777">
            <w:pPr>
              <w:spacing w:after="0" w:line="240" w:lineRule="auto"/>
              <w:ind w:left="340" w:hanging="340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D93F4B" w14:paraId="66AA984C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dr Paweł Garbuzik</w:t>
            </w:r>
          </w:p>
        </w:tc>
      </w:tr>
      <w:tr w:rsidRPr="008F7D81" w:rsidR="00216BE3" w:rsidTr="69A9ED7B" w14:paraId="20D4138D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216BE3" w14:paraId="042BD70C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55E6" w:rsidR="00216BE3" w:rsidP="00216BE3" w:rsidRDefault="00D93F4B" w14:paraId="20E58961" w14:textId="72FFC36B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420C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pawel.garbuzik@ujk.edu.pl</w:t>
            </w:r>
          </w:p>
        </w:tc>
      </w:tr>
    </w:tbl>
    <w:p w:rsidRPr="008F7D81" w:rsidR="00216BE3" w:rsidP="00216BE3" w:rsidRDefault="00216BE3" w14:paraId="02FEBC60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8F7D81" w:rsidR="00216BE3" w:rsidP="00216BE3" w:rsidRDefault="00216BE3" w14:paraId="018D728A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8F7D81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8F7D81" w:rsidR="00216BE3" w:rsidTr="00F11DA6" w14:paraId="66CA61F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D81" w:rsidR="00216BE3" w:rsidP="00216BE3" w:rsidRDefault="00216BE3" w14:paraId="2A6FCC70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D81" w:rsidR="00216BE3" w:rsidP="00216BE3" w:rsidRDefault="00841ADA" w14:paraId="1E02A6EC" w14:textId="37064AD0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sz w:val="20"/>
                <w:szCs w:val="20"/>
                <w:lang w:eastAsia="pl-PL"/>
              </w:rPr>
              <w:t>P</w:t>
            </w:r>
            <w:r w:rsidRPr="008F7D81" w:rsidR="00216BE3">
              <w:rPr>
                <w:rFonts w:ascii="Times New Roman" w:hAnsi="Times New Roman" w:eastAsia="Arial Unicode MS" w:cs="Times New Roman"/>
                <w:b/>
                <w:bCs/>
                <w:sz w:val="20"/>
                <w:szCs w:val="20"/>
                <w:lang w:eastAsia="pl-PL"/>
              </w:rPr>
              <w:t xml:space="preserve">olski </w:t>
            </w:r>
          </w:p>
        </w:tc>
      </w:tr>
      <w:tr w:rsidRPr="008F7D81" w:rsidR="00216BE3" w:rsidTr="00F11DA6" w14:paraId="2C682724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D81" w:rsidR="00216BE3" w:rsidP="00216BE3" w:rsidRDefault="00216BE3" w14:paraId="7D1C5791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2.2.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D81" w:rsidR="00216BE3" w:rsidP="00FA34EF" w:rsidRDefault="00841ADA" w14:paraId="43584552" w14:textId="0D7C195B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B</w:t>
            </w:r>
            <w:r w:rsidRPr="008F7D81" w:rsidR="00F532F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rak</w:t>
            </w:r>
          </w:p>
        </w:tc>
      </w:tr>
    </w:tbl>
    <w:p w:rsidRPr="008F7D81" w:rsidR="00216BE3" w:rsidP="00216BE3" w:rsidRDefault="00216BE3" w14:paraId="32B26D71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8F7D81" w:rsidR="00216BE3" w:rsidP="00216BE3" w:rsidRDefault="00216BE3" w14:paraId="021D47F8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8F7D81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8F7D81" w:rsidR="00216BE3" w:rsidTr="00F11DA6" w14:paraId="3F01F5E6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D81" w:rsidR="00216BE3" w:rsidP="00216BE3" w:rsidRDefault="00216BE3" w14:paraId="385EA63F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D81" w:rsidR="00216BE3" w:rsidP="00216BE3" w:rsidRDefault="00841ADA" w14:paraId="221C9EB9" w14:textId="67F86E1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Ć</w:t>
            </w:r>
            <w:r w:rsidRPr="008F7D81" w:rsidR="00FA34EF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wiczenia </w:t>
            </w:r>
          </w:p>
        </w:tc>
      </w:tr>
      <w:tr w:rsidRPr="008F7D81" w:rsidR="00216BE3" w:rsidTr="00F11DA6" w14:paraId="66275051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D81" w:rsidR="00216BE3" w:rsidP="00216BE3" w:rsidRDefault="00216BE3" w14:paraId="49435876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D81" w:rsidR="00216BE3" w:rsidP="00216BE3" w:rsidRDefault="00841ADA" w14:paraId="37A593E4" w14:textId="1705AA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pl-PL"/>
              </w:rPr>
              <w:t>Z</w:t>
            </w:r>
            <w:r w:rsidRPr="008F7D81" w:rsidR="00216BE3"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pl-PL"/>
              </w:rPr>
              <w:t>ajęcia w pomieszczeni</w:t>
            </w:r>
            <w:r w:rsidR="00B8589E"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pl-PL"/>
              </w:rPr>
              <w:t>ach</w:t>
            </w:r>
            <w:r w:rsidRPr="008F7D81" w:rsidR="00216BE3"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pl-PL"/>
              </w:rPr>
              <w:t xml:space="preserve"> dydaktyczny</w:t>
            </w:r>
            <w:r w:rsidR="00B8589E"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pl-PL"/>
              </w:rPr>
              <w:t>ch</w:t>
            </w:r>
            <w:r w:rsidRPr="008F7D81" w:rsidR="00216BE3"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pl-PL"/>
              </w:rPr>
              <w:t xml:space="preserve"> UJK</w:t>
            </w:r>
          </w:p>
        </w:tc>
      </w:tr>
      <w:tr w:rsidRPr="008F7D81" w:rsidR="00216BE3" w:rsidTr="00F11DA6" w14:paraId="2F3293EE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D81" w:rsidR="00216BE3" w:rsidP="00216BE3" w:rsidRDefault="00216BE3" w14:paraId="0D412000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D81" w:rsidR="00216BE3" w:rsidP="00216BE3" w:rsidRDefault="00841ADA" w14:paraId="16755B0C" w14:textId="4B59DCE2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Z</w:t>
            </w:r>
            <w:r w:rsidRPr="008F7D81" w:rsidR="00216BE3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aliczenie z oceną</w:t>
            </w:r>
          </w:p>
        </w:tc>
      </w:tr>
      <w:tr w:rsidRPr="008F7D81" w:rsidR="00216BE3" w:rsidTr="00F11DA6" w14:paraId="64688391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D81" w:rsidR="00216BE3" w:rsidP="00216BE3" w:rsidRDefault="00216BE3" w14:paraId="4261F09F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D81" w:rsidR="00FA34EF" w:rsidP="00216BE3" w:rsidRDefault="00841ADA" w14:paraId="4258D176" w14:textId="1227456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pl-PL"/>
              </w:rPr>
              <w:t>P</w:t>
            </w:r>
            <w:r w:rsidRPr="008F7D81" w:rsidR="007D42C5">
              <w:rPr>
                <w:rFonts w:ascii="Times New Roman" w:hAnsi="Times New Roman" w:eastAsia="Calibri" w:cs="Times New Roman"/>
                <w:sz w:val="20"/>
                <w:szCs w:val="20"/>
                <w:lang w:eastAsia="pl-PL"/>
              </w:rPr>
              <w:t xml:space="preserve">rezentacja multimedialna, dyskusja grupowa, praca z tekstem, studium przypadku, </w:t>
            </w:r>
          </w:p>
        </w:tc>
      </w:tr>
      <w:tr w:rsidRPr="008F7D81" w:rsidR="00216BE3" w:rsidTr="00033045" w14:paraId="4BAD5A35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216BE3" w:rsidP="00033045" w:rsidRDefault="00216BE3" w14:paraId="188C3A81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216BE3" w:rsidP="00033045" w:rsidRDefault="00216BE3" w14:paraId="56AD1EC2" w14:textId="77777777">
            <w:pPr>
              <w:spacing w:after="0" w:line="240" w:lineRule="auto"/>
              <w:ind w:left="426" w:hanging="392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420CD" w:rsidR="00623F68" w:rsidP="00F57C08" w:rsidRDefault="00623F68" w14:paraId="4A81E5A6" w14:textId="77777777">
            <w:pPr>
              <w:spacing w:after="0" w:line="240" w:lineRule="auto"/>
              <w:ind w:left="-1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</w:pPr>
            <w:proofErr w:type="spellStart"/>
            <w:r w:rsidRPr="000420CD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Arends</w:t>
            </w:r>
            <w:proofErr w:type="spellEnd"/>
            <w:r w:rsidRPr="000420CD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R. I, Uczymy się nauczać, Warszawa 1998</w:t>
            </w:r>
            <w:r w:rsidRPr="000420CD" w:rsidR="001667F0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.</w:t>
            </w:r>
          </w:p>
          <w:p w:rsidRPr="000420CD" w:rsidR="00623F68" w:rsidP="00F57C08" w:rsidRDefault="00623F68" w14:paraId="7453DDBB" w14:textId="77777777">
            <w:pPr>
              <w:spacing w:after="0" w:line="240" w:lineRule="auto"/>
              <w:ind w:left="-1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</w:pPr>
            <w:proofErr w:type="spellStart"/>
            <w:r w:rsidRPr="000420CD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Grondas</w:t>
            </w:r>
            <w:proofErr w:type="spellEnd"/>
            <w:r w:rsidRPr="000420CD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M, Psychologiczne aspekty oceniania, Poradnik nauczyciela, Wyd. RAABE, Warszawa 2000</w:t>
            </w:r>
            <w:r w:rsidRPr="000420CD" w:rsidR="001667F0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.</w:t>
            </w:r>
          </w:p>
          <w:p w:rsidRPr="000420CD" w:rsidR="00623F68" w:rsidP="00F57C08" w:rsidRDefault="00623F68" w14:paraId="506E3343" w14:textId="77777777">
            <w:pPr>
              <w:spacing w:after="0" w:line="240" w:lineRule="auto"/>
              <w:ind w:left="-1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</w:pPr>
            <w:proofErr w:type="spellStart"/>
            <w:r w:rsidRPr="000420CD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Niemierko</w:t>
            </w:r>
            <w:proofErr w:type="spellEnd"/>
            <w:r w:rsidRPr="000420CD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B, Między oceną szkolną a dydaktyką. Bliżej dydaktyki, WSiP, Warszawa1997</w:t>
            </w:r>
            <w:r w:rsidRPr="000420CD" w:rsidR="001667F0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.</w:t>
            </w:r>
          </w:p>
          <w:p w:rsidRPr="000420CD" w:rsidR="00576E33" w:rsidP="00F57C08" w:rsidRDefault="00576E33" w14:paraId="2EB17392" w14:textId="77777777">
            <w:pPr>
              <w:spacing w:after="0" w:line="240" w:lineRule="auto"/>
              <w:ind w:left="-1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</w:pPr>
            <w:proofErr w:type="spellStart"/>
            <w:r w:rsidRPr="000420CD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Niemierko</w:t>
            </w:r>
            <w:proofErr w:type="spellEnd"/>
            <w:r w:rsidRPr="000420CD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B. Ocenianie szkolne bez taje</w:t>
            </w:r>
            <w:r w:rsidRPr="000420CD" w:rsidR="00623F68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m</w:t>
            </w:r>
            <w:r w:rsidRPr="000420CD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nic WSIP, Warszawa 2002</w:t>
            </w:r>
            <w:r w:rsidRPr="000420CD" w:rsidR="001667F0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.</w:t>
            </w:r>
          </w:p>
          <w:p w:rsidRPr="000420CD" w:rsidR="00216BE3" w:rsidP="00F57C08" w:rsidRDefault="0035645B" w14:paraId="68AB86E5" w14:textId="77777777">
            <w:pPr>
              <w:spacing w:after="0" w:line="240" w:lineRule="auto"/>
              <w:ind w:left="-1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</w:pPr>
            <w:r w:rsidRPr="000420CD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Paris S.G., </w:t>
            </w:r>
            <w:proofErr w:type="spellStart"/>
            <w:r w:rsidRPr="000420CD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AyresL.R</w:t>
            </w:r>
            <w:proofErr w:type="spellEnd"/>
            <w:r w:rsidRPr="000420CD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., Sta</w:t>
            </w:r>
            <w:r w:rsidRPr="000420CD" w:rsidR="00651EF3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wanie się refleksyjnym uczniem i</w:t>
            </w:r>
            <w:r w:rsidRPr="000420CD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nauczycielem, WSiP, Warszawa 1997</w:t>
            </w:r>
            <w:r w:rsidRPr="000420CD" w:rsidR="001667F0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.</w:t>
            </w:r>
          </w:p>
          <w:p w:rsidRPr="000420CD" w:rsidR="00623F68" w:rsidP="00F57C08" w:rsidRDefault="00CD74D8" w14:paraId="1762FDC0" w14:textId="77777777">
            <w:pPr>
              <w:spacing w:after="0" w:line="240" w:lineRule="auto"/>
              <w:ind w:left="-1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</w:pPr>
            <w:r w:rsidRPr="000420CD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Taraszkiewicz M, Nowa szkoła.</w:t>
            </w:r>
            <w:r w:rsidRPr="000420CD" w:rsidR="00623F68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 xml:space="preserve"> wspieranie kariery ucznia, CODN, Warszawa 1997</w:t>
            </w:r>
            <w:r w:rsidRPr="000420CD" w:rsidR="001667F0">
              <w:rPr>
                <w:rFonts w:ascii="Times New Roman" w:hAnsi="Times New Roman" w:eastAsia="Arial Unicode MS" w:cs="Times New Roman"/>
                <w:sz w:val="20"/>
                <w:szCs w:val="20"/>
                <w:lang w:eastAsia="ja-JP"/>
              </w:rPr>
              <w:t>.</w:t>
            </w:r>
          </w:p>
        </w:tc>
      </w:tr>
      <w:tr w:rsidRPr="00DD2623" w:rsidR="00216BE3" w:rsidTr="00033045" w14:paraId="17EBDB8B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216BE3" w:rsidP="00033045" w:rsidRDefault="00216BE3" w14:paraId="546A8A9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216BE3" w:rsidP="00033045" w:rsidRDefault="00216BE3" w14:paraId="16533C1D" w14:textId="77777777">
            <w:pPr>
              <w:spacing w:after="0" w:line="240" w:lineRule="auto"/>
              <w:ind w:left="426" w:hanging="392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20CD" w:rsidR="00623F68" w:rsidP="00F57C08" w:rsidRDefault="00623F68" w14:paraId="1235F10A" w14:textId="77777777">
            <w:pPr>
              <w:suppressAutoHyphens/>
              <w:spacing w:after="0" w:line="240" w:lineRule="auto"/>
              <w:ind w:left="-1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proofErr w:type="spellStart"/>
            <w:r w:rsidRPr="000420CD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Hudańska</w:t>
            </w:r>
            <w:proofErr w:type="spellEnd"/>
            <w:r w:rsidRPr="000420CD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I, Szkolny system oceniania, G&amp;P, Poznań 2000</w:t>
            </w:r>
            <w:r w:rsidRPr="000420CD" w:rsidR="001667F0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.</w:t>
            </w:r>
          </w:p>
          <w:p w:rsidRPr="000420CD" w:rsidR="00623F68" w:rsidP="00F57C08" w:rsidRDefault="00623F68" w14:paraId="3A6CD191" w14:textId="77777777">
            <w:pPr>
              <w:suppressAutoHyphens/>
              <w:spacing w:after="0" w:line="240" w:lineRule="auto"/>
              <w:ind w:left="-1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proofErr w:type="spellStart"/>
            <w:r w:rsidRPr="000420CD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Niemierko</w:t>
            </w:r>
            <w:proofErr w:type="spellEnd"/>
            <w:r w:rsidRPr="000420CD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B: Pomiar sprawdzający w dydaktyce. PWN Warszawa 1990.</w:t>
            </w:r>
          </w:p>
          <w:p w:rsidRPr="000420CD" w:rsidR="00216BE3" w:rsidP="00F57C08" w:rsidRDefault="0035645B" w14:paraId="7BB085B5" w14:textId="77777777">
            <w:pPr>
              <w:suppressAutoHyphens/>
              <w:spacing w:after="0" w:line="240" w:lineRule="auto"/>
              <w:ind w:left="-1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val="en-US" w:eastAsia="pl-PL"/>
              </w:rPr>
            </w:pPr>
            <w:proofErr w:type="spellStart"/>
            <w:r w:rsidRPr="000420CD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Noizet</w:t>
            </w:r>
            <w:proofErr w:type="spellEnd"/>
            <w:r w:rsidRPr="000420CD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G., </w:t>
            </w:r>
            <w:proofErr w:type="spellStart"/>
            <w:r w:rsidRPr="000420CD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>CaverniJ.P</w:t>
            </w:r>
            <w:proofErr w:type="spellEnd"/>
            <w:r w:rsidRPr="000420CD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., Psychologiczne aspekty oceniania osiągnięć szkolnych. </w:t>
            </w:r>
            <w:r w:rsidRPr="000420CD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val="en-US" w:eastAsia="pl-PL"/>
              </w:rPr>
              <w:t>PWN, Warszawa 1988</w:t>
            </w:r>
            <w:r w:rsidRPr="000420CD" w:rsidR="001667F0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val="en-US" w:eastAsia="pl-PL"/>
              </w:rPr>
              <w:t>.</w:t>
            </w:r>
          </w:p>
          <w:p w:rsidRPr="000420CD" w:rsidR="00623F68" w:rsidP="00F57C08" w:rsidRDefault="00576E33" w14:paraId="3E066F62" w14:textId="77777777">
            <w:pPr>
              <w:suppressAutoHyphens/>
              <w:spacing w:after="0" w:line="240" w:lineRule="auto"/>
              <w:ind w:left="-1"/>
              <w:jc w:val="both"/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val="en-US" w:eastAsia="pl-PL"/>
              </w:rPr>
            </w:pPr>
            <w:r w:rsidRPr="000420CD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val="en-US" w:eastAsia="pl-PL"/>
              </w:rPr>
              <w:t>Wilson R., Assessing students in clas</w:t>
            </w:r>
            <w:r w:rsidRPr="000420CD" w:rsidR="00623F68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val="en-US" w:eastAsia="pl-PL"/>
              </w:rPr>
              <w:t>sroom and schools, Toronto 1996</w:t>
            </w:r>
            <w:r w:rsidRPr="000420CD" w:rsidR="001667F0">
              <w:rPr>
                <w:rFonts w:ascii="Times New Roman" w:hAnsi="Times New Roman" w:eastAsia="Arial Unicode MS" w:cs="Times New Roman"/>
                <w:color w:val="000000"/>
                <w:kern w:val="1"/>
                <w:sz w:val="20"/>
                <w:szCs w:val="20"/>
                <w:lang w:val="en-US" w:eastAsia="pl-PL"/>
              </w:rPr>
              <w:t>.</w:t>
            </w:r>
          </w:p>
        </w:tc>
      </w:tr>
    </w:tbl>
    <w:p w:rsidRPr="008F7D81" w:rsidR="00216BE3" w:rsidP="00216BE3" w:rsidRDefault="00216BE3" w14:paraId="4E522E46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val="en-US" w:eastAsia="pl-PL"/>
        </w:rPr>
      </w:pPr>
    </w:p>
    <w:p w:rsidRPr="008F7D81" w:rsidR="00216BE3" w:rsidP="00216BE3" w:rsidRDefault="00216BE3" w14:paraId="41C617E9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8F7D81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 xml:space="preserve">CELE, TREŚCI I EFEKTY </w:t>
      </w:r>
      <w:r w:rsidRPr="008F7D81" w:rsidR="00CF61CB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8F7D81" w:rsidR="00216BE3" w:rsidTr="69A9ED7B" w14:paraId="2A5632E1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F7D81" w:rsidR="00216BE3" w:rsidP="000420CD" w:rsidRDefault="00216BE3" w14:paraId="67900F5F" w14:textId="77777777">
            <w:pPr>
              <w:numPr>
                <w:ilvl w:val="1"/>
                <w:numId w:val="1"/>
              </w:numPr>
              <w:spacing w:after="0" w:line="240" w:lineRule="auto"/>
              <w:ind w:left="421" w:hanging="361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Cele przedmiotu </w:t>
            </w:r>
            <w:r w:rsidRPr="008F7D81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:rsidRPr="008F7D81" w:rsidR="008F7D81" w:rsidP="008F7D81" w:rsidRDefault="008F7D81" w14:paraId="1CAAA587" w14:textId="77777777">
            <w:pPr>
              <w:spacing w:after="0" w:line="240" w:lineRule="auto"/>
              <w:ind w:left="498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  <w:p w:rsidR="0098662B" w:rsidP="00B8589E" w:rsidRDefault="0098662B" w14:paraId="599CE2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Ćwiczenia:</w:t>
            </w:r>
          </w:p>
          <w:p w:rsidRPr="008F7D81" w:rsidR="00623F68" w:rsidP="00B8589E" w:rsidRDefault="00C71EE3" w14:paraId="72B35D6D" w14:textId="60586CCB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C1</w:t>
            </w:r>
            <w:r w:rsidR="000420C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:</w:t>
            </w: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Z</w:t>
            </w:r>
            <w:r w:rsidRPr="008F7D81" w:rsidR="00CD74D8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apoznanie z terminologią</w:t>
            </w:r>
            <w:r w:rsidRPr="008F7D81" w:rsidR="00623F68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w obszarze kształcenia</w:t>
            </w:r>
            <w:r w:rsidRPr="008F7D81" w:rsidR="00F532F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  <w:p w:rsidRPr="008F7D81" w:rsidR="00623F68" w:rsidP="00B8589E" w:rsidRDefault="00623F68" w14:paraId="66140699" w14:textId="7A2BB1F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C2</w:t>
            </w:r>
            <w:r w:rsidR="000420C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: </w:t>
            </w:r>
            <w:r w:rsidRPr="008F7D81" w:rsidR="00CD74D8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Uświadomienie roli oceny w edukacji oraz jej zróżnicowania</w:t>
            </w:r>
            <w:r w:rsidRPr="008F7D81" w:rsidR="00F532F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  <w:p w:rsidRPr="008F7D81" w:rsidR="00CD74D8" w:rsidP="00B8589E" w:rsidRDefault="00CD74D8" w14:paraId="294DF9EB" w14:textId="6CA830A2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69A9ED7B" w:rsidR="7960385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C3</w:t>
            </w:r>
            <w:r w:rsidRPr="69A9ED7B" w:rsidR="000420C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:</w:t>
            </w:r>
            <w:r w:rsidRPr="69A9ED7B" w:rsidR="7960385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Kształtowanie </w:t>
            </w:r>
            <w:r w:rsidRPr="69A9ED7B" w:rsidR="7960385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umiejętności oceniania</w:t>
            </w:r>
            <w:r w:rsidRPr="69A9ED7B" w:rsidR="79603855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zgodnie z kryteriami i potrzebami uczniów</w:t>
            </w:r>
            <w:r w:rsidRPr="69A9ED7B" w:rsidR="54C52F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  <w:p w:rsidRPr="008F7D81" w:rsidR="00CD74D8" w:rsidP="00B8589E" w:rsidRDefault="00CD74D8" w14:paraId="2F797A26" w14:textId="25D9F1CC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C4</w:t>
            </w:r>
            <w:r w:rsidR="000420C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:</w:t>
            </w: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Doskonalenie umiejętności oceniania uczniów ze SPE</w:t>
            </w:r>
            <w:r w:rsidRPr="008F7D81" w:rsidR="00F532F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  <w:p w:rsidRPr="008F7D81" w:rsidR="00B8589E" w:rsidP="00B8589E" w:rsidRDefault="00CD74D8" w14:paraId="624FCC1C" w14:textId="572CB33F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C5</w:t>
            </w:r>
            <w:r w:rsidR="000420C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:</w:t>
            </w: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Kształtowanie postawy etycznej w procesie edukacyjnego oceniania uczniów</w:t>
            </w:r>
            <w:r w:rsidRPr="008F7D81" w:rsidR="00F532F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</w:tc>
      </w:tr>
      <w:tr w:rsidRPr="008F7D81" w:rsidR="00216BE3" w:rsidTr="69A9ED7B" w14:paraId="740D78EC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8662B" w:rsidR="00216BE3" w:rsidP="000420CD" w:rsidRDefault="00216BE3" w14:paraId="47EA9A02" w14:textId="77777777">
            <w:pPr>
              <w:numPr>
                <w:ilvl w:val="1"/>
                <w:numId w:val="1"/>
              </w:numPr>
              <w:spacing w:after="0" w:line="240" w:lineRule="auto"/>
              <w:ind w:left="421"/>
              <w:jc w:val="both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Treści programowe </w:t>
            </w:r>
            <w:r w:rsidRPr="008F7D81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:rsidRPr="008F7D81" w:rsidR="0098662B" w:rsidP="0098662B" w:rsidRDefault="0098662B" w14:paraId="0E232861" w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  <w:p w:rsidRPr="0098662B" w:rsidR="001667F0" w:rsidP="00B8589E" w:rsidRDefault="0098662B" w14:paraId="75D0C90F" w14:textId="77777777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Ćwiczenia:</w:t>
            </w:r>
          </w:p>
          <w:p w:rsidRPr="008F7D81" w:rsidR="00567D21" w:rsidP="000420CD" w:rsidRDefault="00567D21" w14:paraId="65BE2AA6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Zapoznanie z kartą </w:t>
            </w:r>
            <w:r w:rsidR="0048655C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przedmiotu </w:t>
            </w: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i warunkami zaliczenia.</w:t>
            </w:r>
          </w:p>
          <w:p w:rsidR="00567D21" w:rsidP="000420CD" w:rsidRDefault="0035645B" w14:paraId="4B771937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Proces kształcenia i jego uwarunkowania</w:t>
            </w:r>
            <w:r w:rsidR="002105E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  <w:p w:rsidRPr="002105E1" w:rsidR="002105E1" w:rsidP="000420CD" w:rsidRDefault="002105E1" w14:paraId="330F36F0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2105E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T</w:t>
            </w:r>
            <w:r w:rsidRPr="002105E1">
              <w:rPr>
                <w:rFonts w:ascii="Times New Roman" w:hAnsi="Times New Roman" w:cs="Times New Roman"/>
                <w:sz w:val="20"/>
                <w:szCs w:val="20"/>
              </w:rPr>
              <w:t xml:space="preserve">worzenie środowiska sprzyjającego uczeniu się (wyznaczanie celów i przekazywanie informacji zwrotne,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105E1">
              <w:rPr>
                <w:rFonts w:ascii="Times New Roman" w:hAnsi="Times New Roman" w:cs="Times New Roman"/>
                <w:sz w:val="20"/>
                <w:szCs w:val="20"/>
              </w:rPr>
              <w:t xml:space="preserve">otywowanie do podjęcia wysiłku i docenianie osiągnięć,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105E1">
              <w:rPr>
                <w:rFonts w:ascii="Times New Roman" w:hAnsi="Times New Roman" w:cs="Times New Roman"/>
                <w:sz w:val="20"/>
                <w:szCs w:val="20"/>
              </w:rPr>
              <w:t>czenie się oparte na współpracy)</w:t>
            </w:r>
          </w:p>
          <w:p w:rsidR="00C87EC4" w:rsidP="000420CD" w:rsidRDefault="0035645B" w14:paraId="69BB5480" w14:textId="3484BAC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Ocenianie szkolne</w:t>
            </w:r>
            <w:r w:rsidR="000420C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  <w:r w:rsidR="00C87EC4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(podstawa prawna, definicje, cele, funkcje, typy i kryteria oceniania, ocenianie nakierowane na ucznia, pułapki oceniania).</w:t>
            </w:r>
          </w:p>
          <w:p w:rsidRPr="00C87EC4" w:rsidR="00C87EC4" w:rsidP="000420CD" w:rsidRDefault="00C87EC4" w14:paraId="52A59EFF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Typy i kryteria oceniania</w:t>
            </w:r>
            <w:r w:rsidR="00863CDC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  <w:p w:rsidRPr="008F7D81" w:rsidR="00863CDC" w:rsidP="000420CD" w:rsidRDefault="00863CDC" w14:paraId="36D17713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Ocenianie kształtujące i jego elementy.</w:t>
            </w:r>
          </w:p>
          <w:p w:rsidRPr="008F7D81" w:rsidR="00863CDC" w:rsidP="000420CD" w:rsidRDefault="00863CDC" w14:paraId="1CD1F6F6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Ocenianie wspierające.</w:t>
            </w:r>
          </w:p>
          <w:p w:rsidRPr="008F7D81" w:rsidR="0035645B" w:rsidP="000420CD" w:rsidRDefault="00C87EC4" w14:paraId="3DFBF3CA" w14:textId="1C00B0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O</w:t>
            </w:r>
            <w:r w:rsidRPr="008F7D81" w:rsidR="00576E33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cena szkolna</w:t>
            </w:r>
            <w:r w:rsidR="000420C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(podstawa prawna, </w:t>
            </w:r>
            <w:r w:rsidRPr="008F7D81" w:rsidR="0035645B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definicje</w:t>
            </w: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,</w:t>
            </w:r>
            <w:r w:rsidRPr="008F7D81" w:rsidR="0035645B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cele </w:t>
            </w:r>
            <w:r w:rsidRPr="008F7D81" w:rsidR="00567D2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i funkcje, </w:t>
            </w: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rodzaje oraz </w:t>
            </w:r>
            <w:r w:rsidRPr="008F7D81" w:rsidR="00567D2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zasady konstruowania narzędzi oceny pedagogicznej</w:t>
            </w:r>
            <w:r w:rsidR="00863CDC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, jakie korzyści daje uczniowi ocena?).</w:t>
            </w:r>
          </w:p>
          <w:p w:rsidRPr="000A219C" w:rsidR="0035645B" w:rsidP="000420CD" w:rsidRDefault="0035645B" w14:paraId="05C45D9C" w14:textId="77A053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69A9ED7B" w:rsidR="76C1723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Ocena opisowa i jej </w:t>
            </w:r>
            <w:r w:rsidRPr="69A9ED7B" w:rsidR="76C1723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znaczenie dla</w:t>
            </w:r>
            <w:r w:rsidRPr="69A9ED7B" w:rsidR="76C17236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stymulowania rozwoju dziecka/ucznia</w:t>
            </w:r>
            <w:r w:rsidRPr="69A9ED7B" w:rsidR="54C52F7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  <w:p w:rsidRPr="000A219C" w:rsidR="00576E33" w:rsidP="000420CD" w:rsidRDefault="00576E33" w14:paraId="5947D940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A219C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Ocenianie uczniów ze SPE -</w:t>
            </w:r>
            <w:r w:rsidRPr="000A219C" w:rsidR="00567D2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p</w:t>
            </w:r>
            <w:r w:rsidRPr="000A219C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otrzeby rozwojowe i możliwości dzieci a ocenianie w szkole</w:t>
            </w:r>
            <w:r w:rsidRPr="000A219C" w:rsidR="00F532F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  <w:p w:rsidRPr="000A219C" w:rsidR="000A219C" w:rsidP="000420CD" w:rsidRDefault="000A219C" w14:paraId="34665334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A219C">
              <w:rPr>
                <w:rFonts w:ascii="Times New Roman" w:hAnsi="Times New Roman" w:cs="Times New Roman"/>
                <w:sz w:val="20"/>
                <w:szCs w:val="20"/>
              </w:rPr>
              <w:t>Rola samooceny w ocenianiu osiągnięć ucznia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0A219C" w:rsidR="00C87EC4" w:rsidP="000420CD" w:rsidRDefault="00C87EC4" w14:paraId="5492BB65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A219C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Pomiar dydaktyczny i ewaluacja osiągnięć ucznia.</w:t>
            </w:r>
          </w:p>
          <w:p w:rsidR="00863CDC" w:rsidP="000420CD" w:rsidRDefault="00C87EC4" w14:paraId="1C2BF2CD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A219C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Rola nauczyciela i k</w:t>
            </w:r>
            <w:r w:rsidRPr="000A219C" w:rsidR="00576E33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ompetencje nauczyciela w obszarze</w:t>
            </w:r>
            <w:r w:rsidRPr="008F7D81" w:rsidR="00576E33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oceniania</w:t>
            </w:r>
            <w:r w:rsidRPr="008F7D81" w:rsidR="00F532F7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  <w:p w:rsidR="00863CDC" w:rsidP="000420CD" w:rsidRDefault="00863CDC" w14:paraId="5D0E6588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Zagadnienia etyczne pomiaru i oceniania w edukacji.</w:t>
            </w:r>
          </w:p>
          <w:p w:rsidR="00277BD3" w:rsidP="000420CD" w:rsidRDefault="000A219C" w14:paraId="6C61E0C8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Ocenianie i ocena szkolna w wybranych systemach szkolnictwa</w:t>
            </w:r>
            <w:r w:rsidR="0048655C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  <w:p w:rsidRPr="0048655C" w:rsidR="005A4EA0" w:rsidP="005A4EA0" w:rsidRDefault="005A4EA0" w14:paraId="0C5A020E" w14:textId="77777777">
            <w:pPr>
              <w:pStyle w:val="Akapitzlist"/>
              <w:spacing w:after="0" w:line="240" w:lineRule="auto"/>
              <w:ind w:left="279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</w:tr>
    </w:tbl>
    <w:p w:rsidRPr="008F7D81" w:rsidR="00CF5155" w:rsidP="00216BE3" w:rsidRDefault="00CF5155" w14:paraId="43E4EB86" w14:textId="77777777">
      <w:p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</w:p>
    <w:p w:rsidRPr="008F7D81" w:rsidR="00216BE3" w:rsidP="00216BE3" w:rsidRDefault="00216BE3" w14:paraId="402C3BD6" w14:textId="77777777">
      <w:pPr>
        <w:numPr>
          <w:ilvl w:val="1"/>
          <w:numId w:val="4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8F7D81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 xml:space="preserve">Przedmiotowe efekty </w:t>
      </w:r>
      <w:r w:rsidRPr="008F7D81" w:rsidR="00CF61CB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2"/>
        <w:gridCol w:w="6760"/>
        <w:gridCol w:w="1629"/>
      </w:tblGrid>
      <w:tr w:rsidRPr="008F7D81" w:rsidR="00216BE3" w:rsidTr="69A9ED7B" w14:paraId="268C7012" w14:textId="77777777">
        <w:trPr>
          <w:cantSplit/>
          <w:trHeight w:val="284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7D81" w:rsidR="00216BE3" w:rsidP="69A9ED7B" w:rsidRDefault="000420CD" w14:paraId="7C005781" w14:textId="2C734E8E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</w:pPr>
            <w:r w:rsidRPr="69A9ED7B" w:rsidR="00216BE3"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  <w:t>Efekt</w:t>
            </w:r>
            <w:r w:rsidRPr="69A9ED7B" w:rsidR="000420CD"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  <w:t>/</w:t>
            </w:r>
            <w:r w:rsidRPr="69A9ED7B" w:rsidR="000420CD"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  <w:t>Efekt szczegółowy</w:t>
            </w:r>
            <w:r w:rsidRPr="69A9ED7B" w:rsidR="00216BE3">
              <w:rPr>
                <w:rFonts w:ascii="Times New Roman" w:hAnsi="Times New Roman" w:eastAsia="Arial Unicode MS" w:cs="Times New Roman"/>
                <w:b w:val="1"/>
                <w:bCs w:val="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7D81" w:rsidR="00216BE3" w:rsidP="00216BE3" w:rsidRDefault="00216BE3" w14:paraId="3429FD1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216BE3" w14:paraId="49DFB76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Odniesienie do kierunkowych efektów </w:t>
            </w:r>
            <w:r w:rsidR="0098662B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Pr="008F7D81" w:rsidR="00216BE3" w:rsidTr="69A9ED7B" w14:paraId="3D66D5FC" w14:textId="77777777">
        <w:trPr>
          <w:trHeight w:val="397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216BE3" w14:paraId="74B4211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WIEDZY:</w:t>
            </w:r>
          </w:p>
        </w:tc>
      </w:tr>
      <w:tr w:rsidRPr="008F7D81" w:rsidR="00216BE3" w:rsidTr="69A9ED7B" w14:paraId="04AE9545" w14:textId="77777777">
        <w:trPr>
          <w:trHeight w:val="1059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16BE3" w:rsidP="00216BE3" w:rsidRDefault="00216BE3" w14:paraId="53D611A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W01</w:t>
            </w:r>
          </w:p>
          <w:p w:rsidR="00062800" w:rsidP="00216BE3" w:rsidRDefault="00062800" w14:paraId="0F0DD9BD" w14:textId="05A634B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6280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H.W2</w:t>
            </w: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  <w:p w:rsidR="00062800" w:rsidP="00216BE3" w:rsidRDefault="00062800" w14:paraId="055B40A6" w14:textId="560EC0F8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6280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H.W4.</w:t>
            </w:r>
          </w:p>
          <w:p w:rsidRPr="008F7D81" w:rsidR="00062800" w:rsidP="005A4EA0" w:rsidRDefault="00062800" w14:paraId="2D2C01FC" w14:textId="57EEA06F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6280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H.W</w:t>
            </w: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5</w:t>
            </w:r>
            <w:r w:rsidRPr="0006280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062800" w:rsidRDefault="00DA58E1" w14:paraId="0C54E76F" w14:textId="39A22FCE"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Student zna i rozumie</w:t>
            </w:r>
            <w:r w:rsidR="00062800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p</w:t>
            </w:r>
            <w:r w:rsidRPr="00062800" w:rsidR="00062800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odstawy prawne, cele, funkcje i rodzaje oceniania jako wspierania rozwoju dziecka w wieku przedszkolnym i ucznia w młodszym wieku szkolnym</w:t>
            </w:r>
            <w:r w:rsidR="00062800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062800" w:rsidR="00062800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zagadnienia związane z oceną jakości pracy nauczyciela i jakości pracy przedszkola</w:t>
            </w:r>
            <w:r w:rsidR="00062800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62800" w:rsidR="00062800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i szkoły</w:t>
            </w:r>
            <w:r w:rsidR="00062800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oraz </w:t>
            </w:r>
            <w:r w:rsidRPr="00062800" w:rsidR="00062800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zagadnienia ewaluacji edukacyjnej i edukacyjnej wartości dodanej, w tym ich zasady</w:t>
            </w:r>
            <w:r w:rsidR="00062800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62800" w:rsidR="00062800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i formy.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921CCE" w:rsidRDefault="00476E10" w14:paraId="303F3A5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PPW_W15</w:t>
            </w:r>
          </w:p>
        </w:tc>
      </w:tr>
      <w:tr w:rsidRPr="008F7D81" w:rsidR="00062800" w:rsidTr="69A9ED7B" w14:paraId="1B5DB62B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062800" w:rsidP="00062800" w:rsidRDefault="00062800" w14:paraId="38A1343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UMIEJĘTNOŚCI:</w:t>
            </w:r>
          </w:p>
        </w:tc>
      </w:tr>
      <w:tr w:rsidRPr="008F7D81" w:rsidR="00062800" w:rsidTr="69A9ED7B" w14:paraId="585BA9D6" w14:textId="77777777">
        <w:trPr>
          <w:trHeight w:val="378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62800" w:rsidP="00062800" w:rsidRDefault="00062800" w14:paraId="5A45B13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U01</w:t>
            </w:r>
          </w:p>
          <w:p w:rsidRPr="008F7D81" w:rsidR="00062800" w:rsidP="00062800" w:rsidRDefault="00062800" w14:paraId="75225753" w14:textId="0EA9D304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06280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H.U1.</w:t>
            </w:r>
          </w:p>
        </w:tc>
        <w:tc>
          <w:tcPr>
            <w:tcW w:w="6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062800" w:rsidP="00062800" w:rsidRDefault="00DA58E1" w14:paraId="417D04D6" w14:textId="3ABCDE65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69A9ED7B" w:rsidR="00DA58E1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 xml:space="preserve">Student potrafi </w:t>
            </w:r>
            <w:r w:rsidRPr="69A9ED7B" w:rsidR="00062800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>r</w:t>
            </w:r>
            <w:r w:rsidRPr="69A9ED7B" w:rsidR="00062800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>ozpoznawać indywidualne cechy rozwoju i uczenia się dzieci mających rozpocząć edukację przedszkolną i naukę w klasie I szkoły podstawowej</w:t>
            </w:r>
            <w:r w:rsidRPr="69A9ED7B" w:rsidR="00062800">
              <w:rPr>
                <w:rFonts w:ascii="Times New Roman" w:hAnsi="Times New Roman" w:eastAsia="Arial Unicode MS" w:cs="Times New Roman"/>
                <w:color w:val="000000" w:themeColor="text1" w:themeTint="FF" w:themeShade="FF"/>
                <w:sz w:val="20"/>
                <w:szCs w:val="20"/>
                <w:lang w:eastAsia="pl-PL"/>
              </w:rPr>
              <w:t xml:space="preserve"> oraz </w:t>
            </w:r>
            <w:r w:rsidRPr="69A9ED7B" w:rsidR="0006280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wykorzystuje proces </w:t>
            </w:r>
            <w:r w:rsidRPr="69A9ED7B" w:rsidR="0006280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oceniania do</w:t>
            </w:r>
            <w:r w:rsidRPr="69A9ED7B" w:rsidR="0006280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stymulowania rozwoju uczniów</w:t>
            </w:r>
            <w:r w:rsidRPr="69A9ED7B" w:rsidR="0006280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062800" w:rsidP="00062800" w:rsidRDefault="00062800" w14:paraId="742F5EFB" w14:textId="75A2AE13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PPW_U04 PPW_U11</w:t>
            </w:r>
          </w:p>
        </w:tc>
      </w:tr>
      <w:tr w:rsidRPr="008F7D81" w:rsidR="00062800" w:rsidTr="69A9ED7B" w14:paraId="60211E0E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062800" w:rsidP="00062800" w:rsidRDefault="00062800" w14:paraId="1B211B4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 </w:t>
            </w: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KOMPETENCJI SPOŁECZNYCH:</w:t>
            </w:r>
          </w:p>
        </w:tc>
      </w:tr>
      <w:tr w:rsidRPr="008F7D81" w:rsidR="00062800" w:rsidTr="69A9ED7B" w14:paraId="0CD77160" w14:textId="77777777">
        <w:trPr>
          <w:trHeight w:val="284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62800" w:rsidP="00062800" w:rsidRDefault="00062800" w14:paraId="0CDAD4D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K01</w:t>
            </w:r>
          </w:p>
          <w:p w:rsidRPr="008F7D81" w:rsidR="00062800" w:rsidP="00062800" w:rsidRDefault="00062800" w14:paraId="718AEB0E" w14:textId="79C2599E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  <w:r w:rsidRPr="0006280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H.K1.</w:t>
            </w: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  <w:r w:rsidRPr="0006280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H.K2.</w:t>
            </w:r>
          </w:p>
        </w:tc>
        <w:tc>
          <w:tcPr>
            <w:tcW w:w="6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5A4EA0" w:rsidP="00062800" w:rsidRDefault="00DA58E1" w14:paraId="79686E78" w14:textId="771C1EBF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69A9ED7B" w:rsidR="00DA58E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Student jest gotów</w:t>
            </w:r>
            <w:r w:rsidRPr="69A9ED7B" w:rsidR="0006280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  <w:r w:rsidRPr="69A9ED7B" w:rsidR="005A4EA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do</w:t>
            </w:r>
            <w:r w:rsidRPr="69A9ED7B" w:rsidR="0006280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</w:t>
            </w:r>
            <w:r w:rsidRPr="69A9ED7B" w:rsidR="005A4EA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etycznego postępowania w procesie oceniania rezultatów procesu wychowania i kształcenia</w:t>
            </w:r>
            <w:r w:rsidRPr="69A9ED7B" w:rsidR="005A4EA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oraz </w:t>
            </w:r>
            <w:r w:rsidRPr="69A9ED7B" w:rsidR="005A4EA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ciągłego podnoszenia poziomu własnej wiedzy, umiejętności i kompetencji społecznych w procesie diagnozowania pedagogicznego, </w:t>
            </w:r>
            <w:r w:rsidRPr="69A9ED7B" w:rsidR="005A4EA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 tym</w:t>
            </w:r>
            <w:r w:rsidRPr="69A9ED7B" w:rsidR="005A4EA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 </w:t>
            </w:r>
            <w:r w:rsidRPr="69A9ED7B" w:rsidR="005A4EA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w zakresie kształcenia uczniów ze specjalnymi potrzebami edukacyjnymi </w:t>
            </w:r>
            <w:r w:rsidRPr="69A9ED7B" w:rsidR="005A4EA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i niepełnosprawnościami.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062800" w:rsidP="00062800" w:rsidRDefault="00062800" w14:paraId="3662F17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trike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eastAsia="pl-PL"/>
              </w:rPr>
              <w:t>PPW_ K01</w:t>
            </w:r>
          </w:p>
        </w:tc>
      </w:tr>
    </w:tbl>
    <w:p w:rsidRPr="008F7D81" w:rsidR="00216BE3" w:rsidP="00216BE3" w:rsidRDefault="00216BE3" w14:paraId="40253A5B" w14:textId="77777777">
      <w:pPr>
        <w:spacing w:after="0" w:line="240" w:lineRule="auto"/>
        <w:rPr>
          <w:rFonts w:ascii="Times New Roman" w:hAnsi="Times New Roman" w:eastAsia="Arial Unicode MS" w:cs="Times New Roman"/>
          <w:sz w:val="20"/>
          <w:szCs w:val="20"/>
          <w:lang w:eastAsia="pl-PL"/>
        </w:rPr>
      </w:pPr>
    </w:p>
    <w:tbl>
      <w:tblPr>
        <w:tblW w:w="981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8"/>
        <w:gridCol w:w="378"/>
        <w:gridCol w:w="378"/>
        <w:gridCol w:w="378"/>
        <w:gridCol w:w="378"/>
        <w:gridCol w:w="378"/>
        <w:gridCol w:w="378"/>
        <w:gridCol w:w="378"/>
        <w:gridCol w:w="239"/>
        <w:gridCol w:w="379"/>
        <w:gridCol w:w="379"/>
        <w:gridCol w:w="523"/>
        <w:gridCol w:w="379"/>
        <w:gridCol w:w="379"/>
        <w:gridCol w:w="379"/>
        <w:gridCol w:w="379"/>
        <w:gridCol w:w="379"/>
        <w:gridCol w:w="379"/>
        <w:gridCol w:w="379"/>
        <w:gridCol w:w="379"/>
        <w:gridCol w:w="370"/>
      </w:tblGrid>
      <w:tr w:rsidRPr="008F7D81" w:rsidR="00216BE3" w:rsidTr="0048655C" w14:paraId="7EADBCF8" w14:textId="77777777">
        <w:trPr>
          <w:trHeight w:val="284"/>
        </w:trPr>
        <w:tc>
          <w:tcPr>
            <w:tcW w:w="981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D81" w:rsidR="00216BE3" w:rsidP="00216BE3" w:rsidRDefault="00216BE3" w14:paraId="6F3C7DA9" w14:textId="77777777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Sposoby weryfikacji osiągnięcia przedmiotowych efektów </w:t>
            </w:r>
            <w:r w:rsidRPr="008F7D81" w:rsidR="00CF61CB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Pr="008F7D81" w:rsidR="00216BE3" w:rsidTr="0048655C" w14:paraId="3A17757F" w14:textId="77777777">
        <w:trPr>
          <w:trHeight w:val="284"/>
        </w:trPr>
        <w:tc>
          <w:tcPr>
            <w:tcW w:w="186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8F7D81" w:rsidR="00216BE3" w:rsidP="00216BE3" w:rsidRDefault="00216BE3" w14:paraId="6A376A9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Efekty przedmiotowe</w:t>
            </w:r>
          </w:p>
          <w:p w:rsidRPr="008F7D81" w:rsidR="00216BE3" w:rsidP="00216BE3" w:rsidRDefault="00216BE3" w14:paraId="6B01A78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(symbol)</w:t>
            </w:r>
          </w:p>
        </w:tc>
        <w:tc>
          <w:tcPr>
            <w:tcW w:w="794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D81" w:rsidR="00216BE3" w:rsidP="00216BE3" w:rsidRDefault="00216BE3" w14:paraId="3984E37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Sposób weryfikacji (+/-)</w:t>
            </w:r>
          </w:p>
        </w:tc>
      </w:tr>
      <w:tr w:rsidRPr="008F7D81" w:rsidR="003E391B" w:rsidTr="0048655C" w14:paraId="7D081AC4" w14:textId="77777777">
        <w:trPr>
          <w:trHeight w:val="284"/>
        </w:trPr>
        <w:tc>
          <w:tcPr>
            <w:tcW w:w="186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8F7D81" w:rsidR="003E391B" w:rsidP="003E391B" w:rsidRDefault="003E391B" w14:paraId="31034920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66192F1C" w14:textId="7777777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6F3120E2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Kolokwium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4AC7648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116081">
              <w:rPr>
                <w:rFonts w:ascii="Times New Roman" w:hAnsi="Times New Roman" w:cs="Times New Roman"/>
                <w:b/>
                <w:sz w:val="20"/>
                <w:szCs w:val="20"/>
              </w:rPr>
              <w:t>Projekt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5E68749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Aktywność               </w:t>
            </w:r>
            <w:r w:rsidRPr="008F7D81">
              <w:rPr>
                <w:rFonts w:ascii="Times New Roman" w:hAnsi="Times New Roman" w:eastAsia="Arial Unicode MS" w:cs="Times New Roman"/>
                <w:b/>
                <w:spacing w:val="-2"/>
                <w:sz w:val="20"/>
                <w:szCs w:val="20"/>
                <w:lang w:eastAsia="pl-PL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684CE39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68C4474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Praca                  w grupie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4CEEB7A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</w:tr>
      <w:tr w:rsidRPr="008F7D81" w:rsidR="003E391B" w:rsidTr="0048655C" w14:paraId="43F1320F" w14:textId="77777777">
        <w:trPr>
          <w:trHeight w:val="284"/>
        </w:trPr>
        <w:tc>
          <w:tcPr>
            <w:tcW w:w="186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8F7D81" w:rsidR="003E391B" w:rsidP="003E391B" w:rsidRDefault="003E391B" w14:paraId="3AF7CBA3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4F4BFE8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3171A5B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99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6FEE46C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1160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281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231EF59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75C0C13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7EC1B55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28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6855F05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</w:tr>
      <w:tr w:rsidRPr="008F7D81" w:rsidR="003E391B" w:rsidTr="0048655C" w14:paraId="65E511FC" w14:textId="77777777">
        <w:trPr>
          <w:trHeight w:val="284"/>
        </w:trPr>
        <w:tc>
          <w:tcPr>
            <w:tcW w:w="186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7D81" w:rsidR="003E391B" w:rsidP="003E391B" w:rsidRDefault="003E391B" w14:paraId="171A531A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67F2C44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67604AE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742676D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F7D81" w:rsidR="003E391B" w:rsidP="003E391B" w:rsidRDefault="003E391B" w14:paraId="02A986F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F7D81" w:rsidR="003E391B" w:rsidP="003E391B" w:rsidRDefault="003E391B" w14:paraId="3CABBDE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23A1DAC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1353FA0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17AC060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23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3D6F534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F7D81" w:rsidR="003E391B" w:rsidP="003E391B" w:rsidRDefault="003E391B" w14:paraId="72DB328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5E2EF79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23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4ADCD6F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153062C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7C4B49D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6F5C57C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F7D81" w:rsidR="003E391B" w:rsidP="003E391B" w:rsidRDefault="003E391B" w14:paraId="44A0609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57A7092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3E16034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6D881E1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19F7691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43887B0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</w:p>
        </w:tc>
      </w:tr>
      <w:tr w:rsidRPr="008F7D81" w:rsidR="003E391B" w:rsidTr="0048655C" w14:paraId="3CCCE85F" w14:textId="77777777">
        <w:trPr>
          <w:trHeight w:val="284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1FEFEB3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521F10F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0CDBB7B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6423C05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F7D81" w:rsidR="003E391B" w:rsidP="003E391B" w:rsidRDefault="003E391B" w14:paraId="4A96DA2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F7D81" w:rsidR="003E391B" w:rsidP="003E391B" w:rsidRDefault="003E391B" w14:paraId="183B7FA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3D9DFF9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716230D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5EF8C02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23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07EFC75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F7D81" w:rsidR="003E391B" w:rsidP="003E391B" w:rsidRDefault="003E391B" w14:paraId="14BE6F0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68B5478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523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0D8557B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4F83BDC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0C139BF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6753EA9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F7D81" w:rsidR="003E391B" w:rsidP="003E391B" w:rsidRDefault="003E391B" w14:paraId="195B66B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062800" w14:paraId="6281503A" w14:textId="2410F5B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15EFACA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26BFEFA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2C5A3AE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1C928A3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Pr="008F7D81" w:rsidR="003E391B" w:rsidTr="0048655C" w14:paraId="6084C6DF" w14:textId="77777777">
        <w:trPr>
          <w:trHeight w:val="284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1BFB6B8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17595D9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5A68E04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0471870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F7D81" w:rsidR="003E391B" w:rsidP="003E391B" w:rsidRDefault="003E391B" w14:paraId="12569D1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F7D81" w:rsidR="003E391B" w:rsidP="003E391B" w:rsidRDefault="003E391B" w14:paraId="1FD665D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7F0E7A3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6973934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11E5077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23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1A5B6A4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F7D81" w:rsidR="003E391B" w:rsidP="003E391B" w:rsidRDefault="003E391B" w14:paraId="40099CD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4BD26C3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52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628DABA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7000132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4DEC341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7997E7C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F7D81" w:rsidR="003E391B" w:rsidP="003E391B" w:rsidRDefault="003E391B" w14:paraId="53A342F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062800" w14:paraId="394DB642" w14:textId="39AFC008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7555CD5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77B3EB8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4C609C2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3153377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Pr="008F7D81" w:rsidR="003E391B" w:rsidTr="0048655C" w14:paraId="7E4D6911" w14:textId="77777777">
        <w:trPr>
          <w:trHeight w:val="284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2B1A65A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2EBB72E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683374E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1917FD1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F7D81" w:rsidR="003E391B" w:rsidP="003E391B" w:rsidRDefault="003E391B" w14:paraId="4854050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F7D81" w:rsidR="003E391B" w:rsidP="003E391B" w:rsidRDefault="003E391B" w14:paraId="5A52FDC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3CDE48E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36A0AE8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4D5513C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23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53E4170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F7D81" w:rsidR="003E391B" w:rsidP="003E391B" w:rsidRDefault="003E391B" w14:paraId="7055272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0DCD31A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52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13F5DB9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59F4D04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1FE6C04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726C56F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F7D81" w:rsidR="003E391B" w:rsidP="003E391B" w:rsidRDefault="003E391B" w14:paraId="4151FBE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0139BE9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7D81" w:rsidR="003E391B" w:rsidP="003E391B" w:rsidRDefault="003E391B" w14:paraId="1F51490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0C6B3E6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0946B96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F7D81" w:rsidR="003E391B" w:rsidP="003E391B" w:rsidRDefault="003E391B" w14:paraId="7942449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D93F4B" w:rsidP="00216BE3" w:rsidRDefault="00D93F4B" w14:paraId="680C1A04" w14:textId="77777777">
      <w:pPr>
        <w:spacing w:after="0" w:line="240" w:lineRule="auto"/>
        <w:rPr>
          <w:rFonts w:ascii="Times New Roman" w:hAnsi="Times New Roman" w:eastAsia="Arial Unicode MS" w:cs="Times New Roman"/>
          <w:sz w:val="20"/>
          <w:szCs w:val="20"/>
          <w:lang w:eastAsia="pl-PL"/>
        </w:rPr>
      </w:pPr>
    </w:p>
    <w:p w:rsidRPr="008F7D81" w:rsidR="00D93F4B" w:rsidP="00216BE3" w:rsidRDefault="00D93F4B" w14:paraId="334EFB2C" w14:textId="77777777">
      <w:pPr>
        <w:spacing w:after="0" w:line="240" w:lineRule="auto"/>
        <w:rPr>
          <w:rFonts w:ascii="Times New Roman" w:hAnsi="Times New Roman" w:eastAsia="Arial Unicode MS" w:cs="Times New Roman"/>
          <w:sz w:val="20"/>
          <w:szCs w:val="20"/>
          <w:lang w:eastAsia="pl-PL"/>
        </w:rPr>
      </w:pPr>
    </w:p>
    <w:tbl>
      <w:tblPr>
        <w:tblW w:w="985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720"/>
        <w:gridCol w:w="8269"/>
      </w:tblGrid>
      <w:tr w:rsidRPr="008F7D81" w:rsidR="00216BE3" w:rsidTr="69A9ED7B" w14:paraId="3054BBD6" w14:textId="77777777">
        <w:trPr>
          <w:trHeight w:val="284"/>
        </w:trPr>
        <w:tc>
          <w:tcPr>
            <w:tcW w:w="9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216BE3" w14:paraId="78069A27" w14:textId="77777777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 xml:space="preserve">Kryteria oceny stopnia osiągnięcia efektów </w:t>
            </w:r>
            <w:r w:rsidRPr="008F7D81" w:rsidR="00CF61CB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Pr="008F7D81" w:rsidR="00216BE3" w:rsidTr="69A9ED7B" w14:paraId="13C2D9E1" w14:textId="77777777">
        <w:trPr>
          <w:trHeight w:val="284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7D81" w:rsidR="00216BE3" w:rsidP="00216BE3" w:rsidRDefault="00216BE3" w14:paraId="3DB6C95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7D81" w:rsidR="00216BE3" w:rsidP="00216BE3" w:rsidRDefault="00216BE3" w14:paraId="2857358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F7D81" w:rsidR="00216BE3" w:rsidP="00216BE3" w:rsidRDefault="00216BE3" w14:paraId="34AE0A0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Kryterium oceny</w:t>
            </w:r>
          </w:p>
        </w:tc>
      </w:tr>
      <w:tr w:rsidRPr="008F7D81" w:rsidR="00216BE3" w:rsidTr="69A9ED7B" w14:paraId="0ECEBA51" w14:textId="77777777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8F7D81" w:rsidR="00216BE3" w:rsidP="00216BE3" w:rsidRDefault="00216BE3" w14:paraId="352D3679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Arial Unicode MS" w:cs="Times New Roman"/>
                <w:b/>
                <w:spacing w:val="-5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pacing w:val="-5"/>
                <w:sz w:val="20"/>
                <w:szCs w:val="20"/>
                <w:lang w:eastAsia="pl-PL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216BE3" w14:paraId="228FA07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F7D81" w:rsidR="00216BE3" w:rsidP="00216BE3" w:rsidRDefault="00216BE3" w14:paraId="7B0BCD45" w14:textId="5F842D83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50-6</w:t>
            </w:r>
            <w:r w:rsidR="00DD2623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0</w:t>
            </w:r>
            <w:r w:rsidRPr="008F7D81" w:rsidR="00745C9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% maksymalnego wyniku za kolokwium zaliczeniowe</w:t>
            </w:r>
            <w:r w:rsidR="000420C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, złożył pracę.</w:t>
            </w:r>
          </w:p>
        </w:tc>
      </w:tr>
      <w:tr w:rsidRPr="008F7D81" w:rsidR="00216BE3" w:rsidTr="69A9ED7B" w14:paraId="009A3B53" w14:textId="77777777">
        <w:trPr>
          <w:trHeight w:val="255"/>
        </w:trPr>
        <w:tc>
          <w:tcPr>
            <w:tcW w:w="864" w:type="dxa"/>
            <w:vMerge/>
            <w:tcBorders/>
            <w:tcMar/>
          </w:tcPr>
          <w:p w:rsidRPr="008F7D81" w:rsidR="00216BE3" w:rsidP="00216BE3" w:rsidRDefault="00216BE3" w14:paraId="2BCE7EC8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216BE3" w14:paraId="2BE291D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F7D81" w:rsidR="00216BE3" w:rsidP="00216BE3" w:rsidRDefault="00745C90" w14:paraId="2E013D52" w14:textId="01E7E9AC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69A9ED7B" w:rsidR="5E984DB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6</w:t>
            </w:r>
            <w:r w:rsidRPr="69A9ED7B" w:rsidR="5395C19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</w:t>
            </w:r>
            <w:r w:rsidRPr="69A9ED7B" w:rsidR="00216BE3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-</w:t>
            </w:r>
            <w:r w:rsidRPr="69A9ED7B" w:rsidR="5395C19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70</w:t>
            </w:r>
            <w:r w:rsidRPr="69A9ED7B" w:rsidR="5E984DB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% maksymalnego wyniku </w:t>
            </w:r>
            <w:r w:rsidRPr="69A9ED7B" w:rsidR="5E984DB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za kolokwium</w:t>
            </w:r>
            <w:r w:rsidRPr="69A9ED7B" w:rsidR="5E984DB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zaliczeniowe</w:t>
            </w:r>
            <w:r w:rsidRPr="69A9ED7B" w:rsidR="000420C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, złożył pracę.</w:t>
            </w:r>
          </w:p>
        </w:tc>
      </w:tr>
      <w:tr w:rsidRPr="008F7D81" w:rsidR="00216BE3" w:rsidTr="69A9ED7B" w14:paraId="36571B1E" w14:textId="77777777">
        <w:trPr>
          <w:trHeight w:val="255"/>
        </w:trPr>
        <w:tc>
          <w:tcPr>
            <w:tcW w:w="864" w:type="dxa"/>
            <w:vMerge/>
            <w:tcBorders/>
            <w:tcMar/>
          </w:tcPr>
          <w:p w:rsidRPr="008F7D81" w:rsidR="00216BE3" w:rsidP="00216BE3" w:rsidRDefault="00216BE3" w14:paraId="37E28C09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216BE3" w14:paraId="0923078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F7D81" w:rsidR="00216BE3" w:rsidP="00216BE3" w:rsidRDefault="00216BE3" w14:paraId="1FE52F5F" w14:textId="455FAE32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69A9ED7B" w:rsidR="00216BE3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7</w:t>
            </w:r>
            <w:r w:rsidRPr="69A9ED7B" w:rsidR="5395C19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</w:t>
            </w:r>
            <w:r w:rsidRPr="69A9ED7B" w:rsidR="00216BE3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-8</w:t>
            </w:r>
            <w:r w:rsidRPr="69A9ED7B" w:rsidR="5395C19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0</w:t>
            </w:r>
            <w:r w:rsidRPr="69A9ED7B" w:rsidR="00216BE3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%</w:t>
            </w:r>
            <w:r w:rsidRPr="69A9ED7B" w:rsidR="5E984DB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maksymalnego wyniku za </w:t>
            </w:r>
            <w:r w:rsidRPr="69A9ED7B" w:rsidR="0C54F75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k</w:t>
            </w:r>
            <w:r w:rsidRPr="69A9ED7B" w:rsidR="5E984DB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olokwium zaliczeniowe,</w:t>
            </w:r>
            <w:r w:rsidRPr="69A9ED7B" w:rsidR="00216BE3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wykazał się aktywnością podczas ćwiczeń</w:t>
            </w:r>
            <w:r w:rsidRPr="69A9ED7B" w:rsidR="000420C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, złożył pracę.</w:t>
            </w:r>
          </w:p>
        </w:tc>
      </w:tr>
      <w:tr w:rsidRPr="008F7D81" w:rsidR="00216BE3" w:rsidTr="69A9ED7B" w14:paraId="6C006F10" w14:textId="77777777">
        <w:trPr>
          <w:trHeight w:val="255"/>
        </w:trPr>
        <w:tc>
          <w:tcPr>
            <w:tcW w:w="864" w:type="dxa"/>
            <w:vMerge/>
            <w:tcBorders/>
            <w:tcMar/>
          </w:tcPr>
          <w:p w:rsidRPr="008F7D81" w:rsidR="00216BE3" w:rsidP="00216BE3" w:rsidRDefault="00216BE3" w14:paraId="46B80BF0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216BE3" w14:paraId="1DAEDF5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F7D81" w:rsidR="00216BE3" w:rsidP="00216BE3" w:rsidRDefault="00216BE3" w14:paraId="58B9D3D5" w14:textId="6BEC1ACA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69A9ED7B" w:rsidR="00216BE3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8</w:t>
            </w:r>
            <w:r w:rsidRPr="69A9ED7B" w:rsidR="5395C19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</w:t>
            </w:r>
            <w:r w:rsidRPr="69A9ED7B" w:rsidR="00216BE3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-</w:t>
            </w:r>
            <w:r w:rsidRPr="69A9ED7B" w:rsidR="5395C19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90</w:t>
            </w:r>
            <w:r w:rsidRPr="69A9ED7B" w:rsidR="00216BE3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% </w:t>
            </w:r>
            <w:r w:rsidRPr="69A9ED7B" w:rsidR="5E984DB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maksymalnego wyniku </w:t>
            </w:r>
            <w:r w:rsidRPr="69A9ED7B" w:rsidR="5E984DB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za kolokwium</w:t>
            </w:r>
            <w:r w:rsidRPr="69A9ED7B" w:rsidR="5E984DB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zaliczeniowe,</w:t>
            </w:r>
            <w:r w:rsidRPr="69A9ED7B" w:rsidR="00216BE3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wykazał się aktywnością podczas ćwiczeń</w:t>
            </w:r>
            <w:r w:rsidRPr="69A9ED7B" w:rsidR="000420C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, złożył pracę.</w:t>
            </w:r>
          </w:p>
        </w:tc>
      </w:tr>
      <w:tr w:rsidRPr="008F7D81" w:rsidR="00216BE3" w:rsidTr="69A9ED7B" w14:paraId="57172870" w14:textId="77777777">
        <w:trPr>
          <w:trHeight w:val="255"/>
        </w:trPr>
        <w:tc>
          <w:tcPr>
            <w:tcW w:w="864" w:type="dxa"/>
            <w:vMerge/>
            <w:tcBorders/>
            <w:tcMar/>
          </w:tcPr>
          <w:p w:rsidRPr="008F7D81" w:rsidR="00216BE3" w:rsidP="00216BE3" w:rsidRDefault="00216BE3" w14:paraId="67B1AD19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216BE3" w14:paraId="264A94B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F7D81" w:rsidR="00216BE3" w:rsidP="00216BE3" w:rsidRDefault="00216BE3" w14:paraId="16370067" w14:textId="39B99F44">
            <w:pPr>
              <w:spacing w:after="0" w:line="240" w:lineRule="auto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69A9ED7B" w:rsidR="00216BE3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Uzyskał 9</w:t>
            </w:r>
            <w:r w:rsidRPr="69A9ED7B" w:rsidR="5395C19E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</w:t>
            </w:r>
            <w:r w:rsidRPr="69A9ED7B" w:rsidR="00216BE3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-100%</w:t>
            </w:r>
            <w:r w:rsidRPr="69A9ED7B" w:rsidR="5E984DB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maksymalnego wyniku </w:t>
            </w:r>
            <w:r w:rsidRPr="69A9ED7B" w:rsidR="5E984DB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za kolokwium</w:t>
            </w:r>
            <w:r w:rsidRPr="69A9ED7B" w:rsidR="5E984DB0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zaliczeniowe,</w:t>
            </w:r>
            <w:r w:rsidRPr="69A9ED7B" w:rsidR="00216BE3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 xml:space="preserve"> wykazał się aktywnością podczas ćwiczeń</w:t>
            </w:r>
            <w:r w:rsidRPr="69A9ED7B" w:rsidR="000420CD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, złożył pracę.</w:t>
            </w:r>
          </w:p>
        </w:tc>
      </w:tr>
    </w:tbl>
    <w:p w:rsidRPr="008F7D81" w:rsidR="00216BE3" w:rsidP="00216BE3" w:rsidRDefault="00216BE3" w14:paraId="2E77334B" w14:textId="77777777">
      <w:pPr>
        <w:spacing w:after="0" w:line="240" w:lineRule="auto"/>
        <w:rPr>
          <w:rFonts w:ascii="Times New Roman" w:hAnsi="Times New Roman" w:eastAsia="Arial Unicode MS" w:cs="Times New Roman"/>
          <w:sz w:val="20"/>
          <w:szCs w:val="20"/>
          <w:lang w:eastAsia="pl-PL"/>
        </w:rPr>
      </w:pPr>
    </w:p>
    <w:p w:rsidRPr="008F7D81" w:rsidR="00216BE3" w:rsidP="00216BE3" w:rsidRDefault="00216BE3" w14:paraId="2DF79F96" w14:textId="77777777">
      <w:pPr>
        <w:numPr>
          <w:ilvl w:val="0"/>
          <w:numId w:val="2"/>
        </w:numPr>
        <w:spacing w:after="0" w:line="240" w:lineRule="auto"/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</w:pPr>
      <w:r w:rsidRPr="008F7D81">
        <w:rPr>
          <w:rFonts w:ascii="Times New Roman" w:hAnsi="Times New Roman" w:eastAsia="Arial Unicode MS" w:cs="Times New Roman"/>
          <w:b/>
          <w:sz w:val="20"/>
          <w:szCs w:val="20"/>
          <w:lang w:eastAsia="pl-PL"/>
        </w:rPr>
        <w:t>BILANS PUNKTÓW ECTS – NAKŁAD PRACY STUDENTA</w:t>
      </w:r>
    </w:p>
    <w:tbl>
      <w:tblPr>
        <w:tblW w:w="981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63"/>
        <w:gridCol w:w="1389"/>
        <w:gridCol w:w="1563"/>
      </w:tblGrid>
      <w:tr w:rsidRPr="008F7D81" w:rsidR="00216BE3" w:rsidTr="69A9ED7B" w14:paraId="459CC616" w14:textId="77777777">
        <w:trPr>
          <w:trHeight w:val="284"/>
        </w:trPr>
        <w:tc>
          <w:tcPr>
            <w:tcW w:w="6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7D81" w:rsidR="00216BE3" w:rsidP="00216BE3" w:rsidRDefault="00216BE3" w14:paraId="0FB2011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216BE3" w14:paraId="3AE02FF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Obciążenie studenta</w:t>
            </w:r>
          </w:p>
        </w:tc>
      </w:tr>
      <w:tr w:rsidRPr="008F7D81" w:rsidR="00216BE3" w:rsidTr="69A9ED7B" w14:paraId="22C7F8D2" w14:textId="77777777">
        <w:trPr>
          <w:trHeight w:val="284"/>
        </w:trPr>
        <w:tc>
          <w:tcPr>
            <w:tcW w:w="6863" w:type="dxa"/>
            <w:vMerge/>
            <w:tcBorders/>
            <w:tcMar/>
            <w:vAlign w:val="center"/>
          </w:tcPr>
          <w:p w:rsidRPr="008F7D81" w:rsidR="00216BE3" w:rsidP="00216BE3" w:rsidRDefault="00216BE3" w14:paraId="2A680C0A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216BE3" w14:paraId="74A2B17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Studia</w:t>
            </w:r>
          </w:p>
          <w:p w:rsidRPr="008F7D81" w:rsidR="00216BE3" w:rsidP="00216BE3" w:rsidRDefault="00216BE3" w14:paraId="20805B7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7D81" w:rsidR="00216BE3" w:rsidP="00216BE3" w:rsidRDefault="00216BE3" w14:paraId="774271B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Studia</w:t>
            </w:r>
          </w:p>
          <w:p w:rsidRPr="008F7D81" w:rsidR="00216BE3" w:rsidP="00216BE3" w:rsidRDefault="00216BE3" w14:paraId="4B12941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niestacjonarne</w:t>
            </w:r>
          </w:p>
        </w:tc>
      </w:tr>
      <w:tr w:rsidRPr="008F7D81" w:rsidR="00216BE3" w:rsidTr="69A9ED7B" w14:paraId="3F6A0A44" w14:textId="77777777">
        <w:trPr>
          <w:trHeight w:val="284"/>
        </w:trPr>
        <w:tc>
          <w:tcPr>
            <w:tcW w:w="6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F7D81" w:rsidR="00216BE3" w:rsidP="00216BE3" w:rsidRDefault="00216BE3" w14:paraId="6CA1482F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LICZBA GODZIN REALIZOWANYCH PRZY BEZPOŚREDNIM UDZIALE NAUCZYCIELA /GODZINY KONTAKTOWE/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F7D81" w:rsidR="00216BE3" w:rsidP="00216BE3" w:rsidRDefault="005C6C5B" w14:paraId="025B204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F7D81" w:rsidR="00216BE3" w:rsidP="00216BE3" w:rsidRDefault="005C6C5B" w14:paraId="7CF0DD6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  <w:t>10</w:t>
            </w:r>
          </w:p>
        </w:tc>
      </w:tr>
      <w:tr w:rsidRPr="008F7D81" w:rsidR="00216BE3" w:rsidTr="69A9ED7B" w14:paraId="59E7D44E" w14:textId="77777777">
        <w:trPr>
          <w:trHeight w:val="284"/>
        </w:trPr>
        <w:tc>
          <w:tcPr>
            <w:tcW w:w="6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7D81" w:rsidR="00216BE3" w:rsidP="00216BE3" w:rsidRDefault="00216BE3" w14:paraId="6218A173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7D81" w:rsidR="00216BE3" w:rsidP="00216BE3" w:rsidRDefault="00216BE3" w14:paraId="65F6B54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7D81" w:rsidR="00216BE3" w:rsidP="00216BE3" w:rsidRDefault="00216BE3" w14:paraId="44966D3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Pr="008F7D81" w:rsidR="00216BE3" w:rsidTr="69A9ED7B" w14:paraId="26A54131" w14:textId="77777777">
        <w:trPr>
          <w:trHeight w:val="284"/>
        </w:trPr>
        <w:tc>
          <w:tcPr>
            <w:tcW w:w="6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F7D81" w:rsidR="00216BE3" w:rsidP="00216BE3" w:rsidRDefault="00216BE3" w14:paraId="2DC89692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SAMODZIELNA PRACA STUDENTA /GODZINY NIEKONTAKTOWE/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F7D81" w:rsidR="00216BE3" w:rsidP="00216BE3" w:rsidRDefault="005C6C5B" w14:paraId="0345178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F7D81" w:rsidR="00216BE3" w:rsidP="00216BE3" w:rsidRDefault="005C6C5B" w14:paraId="0CA4BAF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  <w:t>15</w:t>
            </w:r>
          </w:p>
        </w:tc>
      </w:tr>
      <w:tr w:rsidRPr="008F7D81" w:rsidR="00216BE3" w:rsidTr="69A9ED7B" w14:paraId="5382D2FB" w14:textId="77777777">
        <w:trPr>
          <w:trHeight w:val="284"/>
        </w:trPr>
        <w:tc>
          <w:tcPr>
            <w:tcW w:w="6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7D81" w:rsidR="00216BE3" w:rsidP="00216BE3" w:rsidRDefault="00216BE3" w14:paraId="2CC2CCC2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Przygotowanie do ćwiczeń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7D81" w:rsidR="00216BE3" w:rsidP="00216BE3" w:rsidRDefault="00216BE3" w14:paraId="4836028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7D81" w:rsidR="00216BE3" w:rsidP="00216BE3" w:rsidRDefault="005C6C5B" w14:paraId="5B0B171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Pr="008F7D81" w:rsidR="00216BE3" w:rsidTr="69A9ED7B" w14:paraId="3E78E7DF" w14:textId="77777777">
        <w:trPr>
          <w:trHeight w:val="284"/>
        </w:trPr>
        <w:tc>
          <w:tcPr>
            <w:tcW w:w="6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7D81" w:rsidR="00216BE3" w:rsidP="00216BE3" w:rsidRDefault="00216BE3" w14:paraId="5CE4D567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i/>
                <w:sz w:val="20"/>
                <w:szCs w:val="20"/>
                <w:lang w:eastAsia="pl-PL"/>
              </w:rPr>
              <w:t>Zebranie materiałów do projektu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7D81" w:rsidR="00216BE3" w:rsidP="00216BE3" w:rsidRDefault="005C6C5B" w14:paraId="51DBB1A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7D81" w:rsidR="00216BE3" w:rsidP="00216BE3" w:rsidRDefault="00216BE3" w14:paraId="743C0AD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sz w:val="20"/>
                <w:szCs w:val="20"/>
                <w:lang w:eastAsia="pl-PL"/>
              </w:rPr>
              <w:t>5</w:t>
            </w:r>
          </w:p>
        </w:tc>
      </w:tr>
      <w:tr w:rsidRPr="008F7D81" w:rsidR="00216BE3" w:rsidTr="69A9ED7B" w14:paraId="49EC980F" w14:textId="77777777">
        <w:trPr>
          <w:trHeight w:val="284"/>
        </w:trPr>
        <w:tc>
          <w:tcPr>
            <w:tcW w:w="6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F7D81" w:rsidR="00216BE3" w:rsidP="00216BE3" w:rsidRDefault="00216BE3" w14:paraId="3F6422F7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sz w:val="20"/>
                <w:szCs w:val="20"/>
                <w:lang w:eastAsia="pl-PL"/>
              </w:rPr>
              <w:t>ŁĄCZNA LICZBA GODZIN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F7D81" w:rsidR="00216BE3" w:rsidP="00216BE3" w:rsidRDefault="005C6C5B" w14:paraId="7F9E261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F7D81" w:rsidR="00216BE3" w:rsidP="00216BE3" w:rsidRDefault="005C6C5B" w14:paraId="7128EBD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  <w:t>25</w:t>
            </w:r>
          </w:p>
        </w:tc>
      </w:tr>
      <w:tr w:rsidRPr="008F7D81" w:rsidR="00216BE3" w:rsidTr="69A9ED7B" w14:paraId="6A515916" w14:textId="77777777">
        <w:trPr>
          <w:trHeight w:val="284"/>
        </w:trPr>
        <w:tc>
          <w:tcPr>
            <w:tcW w:w="6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F7D81" w:rsidR="00216BE3" w:rsidP="00216BE3" w:rsidRDefault="00216BE3" w14:paraId="14924228" w14:textId="77777777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F7D81" w:rsidR="00216BE3" w:rsidP="00216BE3" w:rsidRDefault="005C6C5B" w14:paraId="4A00AFA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F7D81" w:rsidR="00216BE3" w:rsidP="00216BE3" w:rsidRDefault="005C6C5B" w14:paraId="1760741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F7D81">
              <w:rPr>
                <w:rFonts w:ascii="Times New Roman" w:hAnsi="Times New Roman" w:eastAsia="Arial Unicode MS" w:cs="Times New Roman"/>
                <w:b/>
                <w:i/>
                <w:iCs/>
                <w:sz w:val="20"/>
                <w:szCs w:val="20"/>
                <w:lang w:eastAsia="pl-PL"/>
              </w:rPr>
              <w:t>1</w:t>
            </w:r>
          </w:p>
        </w:tc>
      </w:tr>
    </w:tbl>
    <w:p w:rsidRPr="008F7D81" w:rsidR="00216BE3" w:rsidP="00216BE3" w:rsidRDefault="00216BE3" w14:paraId="4DD38193" w14:textId="77777777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</w:pPr>
    </w:p>
    <w:p w:rsidRPr="008F7D81" w:rsidR="00216BE3" w:rsidP="00216BE3" w:rsidRDefault="00216BE3" w14:paraId="461EC369" w14:textId="77777777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</w:pPr>
      <w:r w:rsidRPr="008F7D81">
        <w:rPr>
          <w:rFonts w:ascii="Times New Roman" w:hAnsi="Times New Roman" w:eastAsia="Times New Roman" w:cs="Times New Roman"/>
          <w:b/>
          <w:i/>
          <w:sz w:val="20"/>
          <w:szCs w:val="20"/>
          <w:lang w:eastAsia="pl-PL"/>
        </w:rPr>
        <w:t>Przyjmuję do realizacji</w:t>
      </w:r>
      <w:r w:rsidRPr="008F7D81"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  <w:t xml:space="preserve">   (data i czytelne  podpisy osób prowadzących przedmiot w danym roku akademickim)</w:t>
      </w:r>
    </w:p>
    <w:p w:rsidRPr="008F7D81" w:rsidR="00216BE3" w:rsidP="00216BE3" w:rsidRDefault="00216BE3" w14:paraId="253B7946" w14:textId="77777777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</w:pPr>
    </w:p>
    <w:p w:rsidRPr="008F7D81" w:rsidR="00216BE3" w:rsidP="00216BE3" w:rsidRDefault="00216BE3" w14:paraId="75A83C02" w14:textId="77777777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</w:pPr>
    </w:p>
    <w:p w:rsidRPr="008F7D81" w:rsidR="009F1EE6" w:rsidP="00921CCE" w:rsidRDefault="00216BE3" w14:paraId="521300CD" w14:textId="77777777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</w:pPr>
      <w:r w:rsidRPr="008F7D81"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  <w:tab/>
      </w:r>
      <w:r w:rsidRPr="008F7D81"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  <w:tab/>
      </w:r>
      <w:r w:rsidRPr="008F7D81"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  <w:tab/>
      </w:r>
      <w:r w:rsidRPr="008F7D81">
        <w:rPr>
          <w:rFonts w:ascii="Times New Roman" w:hAnsi="Times New Roman" w:eastAsia="Times New Roman" w:cs="Times New Roman"/>
          <w:i/>
          <w:sz w:val="20"/>
          <w:szCs w:val="20"/>
          <w:lang w:eastAsia="pl-PL"/>
        </w:rPr>
        <w:t xml:space="preserve">             ............................................................................................................................</w:t>
      </w:r>
    </w:p>
    <w:sectPr w:rsidRPr="008F7D81" w:rsidR="009F1EE6" w:rsidSect="007029FD">
      <w:pgSz w:w="11905" w:h="16837" w:orient="portrait"/>
      <w:pgMar w:top="510" w:right="706" w:bottom="510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AC3810"/>
    <w:multiLevelType w:val="hybridMultilevel"/>
    <w:tmpl w:val="DE72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366B1"/>
    <w:multiLevelType w:val="multilevel"/>
    <w:tmpl w:val="8CAAC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0A509C9"/>
    <w:multiLevelType w:val="hybridMultilevel"/>
    <w:tmpl w:val="1966C622"/>
    <w:lvl w:ilvl="0" w:tplc="DA860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17D34F0"/>
    <w:multiLevelType w:val="hybridMultilevel"/>
    <w:tmpl w:val="163C6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E88175C"/>
    <w:multiLevelType w:val="hybridMultilevel"/>
    <w:tmpl w:val="4A02A34C"/>
    <w:lvl w:ilvl="0" w:tplc="DA860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15CD7"/>
    <w:multiLevelType w:val="hybridMultilevel"/>
    <w:tmpl w:val="EF680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100879">
    <w:abstractNumId w:val="0"/>
  </w:num>
  <w:num w:numId="2" w16cid:durableId="1910530188">
    <w:abstractNumId w:val="6"/>
  </w:num>
  <w:num w:numId="3" w16cid:durableId="972177450">
    <w:abstractNumId w:val="4"/>
  </w:num>
  <w:num w:numId="4" w16cid:durableId="525680561">
    <w:abstractNumId w:val="8"/>
  </w:num>
  <w:num w:numId="5" w16cid:durableId="2077119061">
    <w:abstractNumId w:val="5"/>
  </w:num>
  <w:num w:numId="6" w16cid:durableId="1458909181">
    <w:abstractNumId w:val="10"/>
  </w:num>
  <w:num w:numId="7" w16cid:durableId="1511334237">
    <w:abstractNumId w:val="9"/>
  </w:num>
  <w:num w:numId="8" w16cid:durableId="416633629">
    <w:abstractNumId w:val="3"/>
  </w:num>
  <w:num w:numId="9" w16cid:durableId="2084983462">
    <w:abstractNumId w:val="2"/>
  </w:num>
  <w:num w:numId="10" w16cid:durableId="341204683">
    <w:abstractNumId w:val="7"/>
  </w:num>
  <w:num w:numId="11" w16cid:durableId="102054839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E3"/>
    <w:rsid w:val="00033045"/>
    <w:rsid w:val="000420CD"/>
    <w:rsid w:val="00062800"/>
    <w:rsid w:val="000A219C"/>
    <w:rsid w:val="000A47A6"/>
    <w:rsid w:val="00163809"/>
    <w:rsid w:val="001667F0"/>
    <w:rsid w:val="002105E1"/>
    <w:rsid w:val="00216BE3"/>
    <w:rsid w:val="00277BD3"/>
    <w:rsid w:val="002955E6"/>
    <w:rsid w:val="0032066B"/>
    <w:rsid w:val="0033036D"/>
    <w:rsid w:val="0035645B"/>
    <w:rsid w:val="003E391B"/>
    <w:rsid w:val="00446B01"/>
    <w:rsid w:val="00476E10"/>
    <w:rsid w:val="00484620"/>
    <w:rsid w:val="0048655C"/>
    <w:rsid w:val="00567D21"/>
    <w:rsid w:val="00576E33"/>
    <w:rsid w:val="005A4EA0"/>
    <w:rsid w:val="005C6C5B"/>
    <w:rsid w:val="00623F68"/>
    <w:rsid w:val="00624D0B"/>
    <w:rsid w:val="00651EF3"/>
    <w:rsid w:val="006E0083"/>
    <w:rsid w:val="00701CF7"/>
    <w:rsid w:val="007029FD"/>
    <w:rsid w:val="00727800"/>
    <w:rsid w:val="00745C90"/>
    <w:rsid w:val="007C4893"/>
    <w:rsid w:val="007D42C5"/>
    <w:rsid w:val="00841ADA"/>
    <w:rsid w:val="00863CDC"/>
    <w:rsid w:val="008A6112"/>
    <w:rsid w:val="008B37AD"/>
    <w:rsid w:val="008F7D81"/>
    <w:rsid w:val="00921CCE"/>
    <w:rsid w:val="0098662B"/>
    <w:rsid w:val="009F1EE6"/>
    <w:rsid w:val="00A45C0B"/>
    <w:rsid w:val="00B16857"/>
    <w:rsid w:val="00B67754"/>
    <w:rsid w:val="00B8589E"/>
    <w:rsid w:val="00BA4FA2"/>
    <w:rsid w:val="00C71EE3"/>
    <w:rsid w:val="00C87EC4"/>
    <w:rsid w:val="00CA5B9F"/>
    <w:rsid w:val="00CD74D8"/>
    <w:rsid w:val="00CF5155"/>
    <w:rsid w:val="00CF61CB"/>
    <w:rsid w:val="00D34C8B"/>
    <w:rsid w:val="00D52B31"/>
    <w:rsid w:val="00D93F4B"/>
    <w:rsid w:val="00DA1897"/>
    <w:rsid w:val="00DA58E1"/>
    <w:rsid w:val="00DB345D"/>
    <w:rsid w:val="00DC0C4A"/>
    <w:rsid w:val="00DD2535"/>
    <w:rsid w:val="00DD2623"/>
    <w:rsid w:val="00E30333"/>
    <w:rsid w:val="00E924AF"/>
    <w:rsid w:val="00EA0742"/>
    <w:rsid w:val="00F06938"/>
    <w:rsid w:val="00F52657"/>
    <w:rsid w:val="00F532F7"/>
    <w:rsid w:val="00F57C08"/>
    <w:rsid w:val="00FA0364"/>
    <w:rsid w:val="00FA34EF"/>
    <w:rsid w:val="0C54F75E"/>
    <w:rsid w:val="2306354B"/>
    <w:rsid w:val="490D1670"/>
    <w:rsid w:val="4DF315F3"/>
    <w:rsid w:val="5395C19E"/>
    <w:rsid w:val="54C52F77"/>
    <w:rsid w:val="5E984DB0"/>
    <w:rsid w:val="69A9ED7B"/>
    <w:rsid w:val="70C40D4D"/>
    <w:rsid w:val="72EB8D1E"/>
    <w:rsid w:val="752C49A6"/>
    <w:rsid w:val="76C17236"/>
    <w:rsid w:val="79603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30D9"/>
  <w15:docId w15:val="{19090589-84BC-4434-809A-F203C3F8AB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CA5B9F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A34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67D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3F4B"/>
    <w:rPr>
      <w:color w:val="0000FF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D93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2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Barbara Skałbania</dc:creator>
  <lastModifiedBy>Anna Winiarczyk</lastModifiedBy>
  <revision>11</revision>
  <dcterms:created xsi:type="dcterms:W3CDTF">2025-01-14T16:19:00.0000000Z</dcterms:created>
  <dcterms:modified xsi:type="dcterms:W3CDTF">2025-05-09T14:20:50.6783043Z</dcterms:modified>
</coreProperties>
</file>